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704E4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Фамилия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704E43" w:rsidRPr="00704E4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1007023390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704E43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C1227C">
        <w:rPr>
          <w:rFonts w:ascii="Times New Roman" w:eastAsia="Times New Roman" w:hAnsi="Times New Roman" w:cs="Times New Roman"/>
          <w:bCs/>
          <w:lang w:eastAsia="ru-RU"/>
        </w:rPr>
        <w:t xml:space="preserve"> при оказании услуг общественного питания</w:t>
      </w:r>
      <w:r w:rsidR="00704E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04E43" w:rsidRPr="00704E43">
        <w:rPr>
          <w:rFonts w:ascii="Times New Roman" w:eastAsia="Times New Roman" w:hAnsi="Times New Roman" w:cs="Times New Roman"/>
          <w:bCs/>
          <w:lang w:eastAsia="ru-RU"/>
        </w:rPr>
        <w:t>от 06 июля 2017 года 10РПО0000405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4E43" w:rsidRPr="00704E43" w:rsidRDefault="00704E43" w:rsidP="00704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4E43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Сортавальский муниципальный </w:t>
      </w:r>
      <w:proofErr w:type="gramStart"/>
      <w:r w:rsidRPr="00704E43">
        <w:rPr>
          <w:rFonts w:ascii="Times New Roman" w:eastAsia="Times New Roman" w:hAnsi="Times New Roman" w:cs="Times New Roman"/>
          <w:lang w:eastAsia="ru-RU"/>
        </w:rPr>
        <w:t>район,  г.</w:t>
      </w:r>
      <w:proofErr w:type="gramEnd"/>
      <w:r w:rsidRPr="00704E43">
        <w:rPr>
          <w:rFonts w:ascii="Times New Roman" w:eastAsia="Times New Roman" w:hAnsi="Times New Roman" w:cs="Times New Roman"/>
          <w:lang w:eastAsia="ru-RU"/>
        </w:rPr>
        <w:t xml:space="preserve"> Сортавала, ул. Чкалова, д. 3, кафе, 61.701425, 30.693080.</w:t>
      </w:r>
    </w:p>
    <w:p w:rsidR="00704E43" w:rsidRDefault="00704E43" w:rsidP="005C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704E43">
        <w:rPr>
          <w:rFonts w:ascii="Times New Roman" w:eastAsia="Times New Roman" w:hAnsi="Times New Roman" w:cs="Times New Roman"/>
          <w:lang w:eastAsia="ru-RU"/>
        </w:rPr>
        <w:t>14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04E43">
        <w:rPr>
          <w:rFonts w:ascii="Times New Roman" w:eastAsia="Times New Roman" w:hAnsi="Times New Roman" w:cs="Times New Roman"/>
          <w:lang w:eastAsia="ru-RU"/>
        </w:rPr>
        <w:t>374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продлении срока действия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7D7">
        <w:rPr>
          <w:rFonts w:ascii="Times New Roman" w:eastAsia="Times New Roman" w:hAnsi="Times New Roman" w:cs="Times New Roman"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704E43">
        <w:rPr>
          <w:rFonts w:ascii="Times New Roman" w:eastAsia="Times New Roman" w:hAnsi="Times New Roman" w:cs="Times New Roman"/>
          <w:lang w:eastAsia="ru-RU"/>
        </w:rPr>
        <w:t>Фамилия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8F33B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E90CC-4065-4824-9D2B-C00E6D25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2023-07-17T06:14:00Z</dcterms:created>
  <dcterms:modified xsi:type="dcterms:W3CDTF">2023-07-17T06:14:00Z</dcterms:modified>
</cp:coreProperties>
</file>